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C4" w:rsidRPr="009411C4" w:rsidRDefault="009411C4" w:rsidP="009411C4">
      <w:pPr>
        <w:jc w:val="both"/>
        <w:rPr>
          <w:rFonts w:ascii="Times New Roman" w:hAnsi="Times New Roman" w:cs="Times New Roman"/>
          <w:sz w:val="24"/>
          <w:szCs w:val="24"/>
        </w:rPr>
      </w:pPr>
      <w:r w:rsidRPr="009411C4">
        <w:rPr>
          <w:rFonts w:ascii="Times New Roman" w:hAnsi="Times New Roman" w:cs="Times New Roman"/>
          <w:sz w:val="24"/>
          <w:szCs w:val="24"/>
        </w:rPr>
        <w:t>Аннотация:</w:t>
      </w:r>
    </w:p>
    <w:p w:rsidR="009411C4" w:rsidRPr="009411C4" w:rsidRDefault="009411C4" w:rsidP="00941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1C4" w:rsidRPr="009411C4" w:rsidRDefault="009411C4" w:rsidP="009411C4">
      <w:pPr>
        <w:jc w:val="both"/>
        <w:rPr>
          <w:rFonts w:ascii="Times New Roman" w:hAnsi="Times New Roman" w:cs="Times New Roman"/>
          <w:sz w:val="24"/>
          <w:szCs w:val="24"/>
        </w:rPr>
      </w:pPr>
      <w:r w:rsidRPr="009411C4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9411C4">
        <w:rPr>
          <w:rFonts w:ascii="Times New Roman" w:hAnsi="Times New Roman" w:cs="Times New Roman"/>
          <w:sz w:val="24"/>
          <w:szCs w:val="24"/>
        </w:rPr>
        <w:t xml:space="preserve">на основании примерных программ </w:t>
      </w:r>
      <w:proofErr w:type="spellStart"/>
      <w:r w:rsidRPr="009411C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411C4">
        <w:rPr>
          <w:rFonts w:ascii="Times New Roman" w:hAnsi="Times New Roman" w:cs="Times New Roman"/>
          <w:sz w:val="24"/>
          <w:szCs w:val="24"/>
        </w:rPr>
        <w:t xml:space="preserve"> РФ, содержащих требования к минимальному объему содержания образования по физике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11C4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11C4">
        <w:rPr>
          <w:rFonts w:ascii="Times New Roman" w:hAnsi="Times New Roman" w:cs="Times New Roman"/>
          <w:sz w:val="24"/>
          <w:szCs w:val="24"/>
        </w:rPr>
        <w:t xml:space="preserve"> реализует базисный план. Приоритетной целью обучения физики в этом классе является построение логически последовательного и достаточно простого курса физики, создающего целостное непротиворечивое представление об окружающем мире на основе современных научных знаний. В соответствии с этим реализуется модифицированная программа по физике для общеобразовательных школ 11 класса, учебников Г.Я. Мякишева, Б.Б. </w:t>
      </w:r>
      <w:proofErr w:type="spellStart"/>
      <w:r w:rsidRPr="009411C4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9411C4">
        <w:rPr>
          <w:rFonts w:ascii="Times New Roman" w:hAnsi="Times New Roman" w:cs="Times New Roman"/>
          <w:sz w:val="24"/>
          <w:szCs w:val="24"/>
        </w:rPr>
        <w:t xml:space="preserve"> и Н.Н. Сотского (Физика. Учебники для 10 и 11 класса), в объеме 68 часов</w:t>
      </w:r>
    </w:p>
    <w:p w:rsidR="009411C4" w:rsidRPr="009411C4" w:rsidRDefault="009411C4" w:rsidP="009411C4">
      <w:pPr>
        <w:jc w:val="both"/>
        <w:rPr>
          <w:rFonts w:ascii="Times New Roman" w:hAnsi="Times New Roman" w:cs="Times New Roman"/>
          <w:sz w:val="24"/>
          <w:szCs w:val="24"/>
        </w:rPr>
      </w:pPr>
      <w:r w:rsidRPr="009411C4">
        <w:rPr>
          <w:rFonts w:ascii="Times New Roman" w:hAnsi="Times New Roman" w:cs="Times New Roman"/>
          <w:sz w:val="24"/>
          <w:szCs w:val="24"/>
        </w:rPr>
        <w:t xml:space="preserve">В процессе обучения предполагается активное использование </w:t>
      </w:r>
      <w:proofErr w:type="spellStart"/>
      <w:r w:rsidRPr="009411C4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9411C4">
        <w:rPr>
          <w:rFonts w:ascii="Times New Roman" w:hAnsi="Times New Roman" w:cs="Times New Roman"/>
          <w:sz w:val="24"/>
          <w:szCs w:val="24"/>
        </w:rPr>
        <w:t xml:space="preserve"> школы и информационных технологий</w:t>
      </w:r>
      <w:r w:rsidR="008544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4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1C4" w:rsidRPr="009411C4" w:rsidRDefault="009411C4" w:rsidP="00941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1C4" w:rsidRDefault="009411C4" w:rsidP="009411C4"/>
    <w:p w:rsidR="004E2A28" w:rsidRDefault="004E2A28"/>
    <w:sectPr w:rsidR="004E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C4"/>
    <w:rsid w:val="004E2A28"/>
    <w:rsid w:val="008544C9"/>
    <w:rsid w:val="009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F08E-9AC2-42FF-8752-A01A9A85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2023-08-25T10:21:00Z</dcterms:created>
  <dcterms:modified xsi:type="dcterms:W3CDTF">2023-08-31T03:27:00Z</dcterms:modified>
</cp:coreProperties>
</file>